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8F8" w:rsidRPr="00AE48F8" w:rsidRDefault="004D7068" w:rsidP="00AE4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Приложение 2</w:t>
      </w:r>
    </w:p>
    <w:p w:rsidR="00223B28" w:rsidRDefault="00223B28" w:rsidP="00223B2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:rsidR="00223B28" w:rsidRPr="00223B28" w:rsidRDefault="00223B28" w:rsidP="00223B2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223B28">
        <w:rPr>
          <w:rFonts w:eastAsia="Times New Roman" w:cs="Times New Roman"/>
          <w:b/>
          <w:sz w:val="28"/>
          <w:szCs w:val="28"/>
        </w:rPr>
        <w:t>Порядок</w:t>
      </w:r>
    </w:p>
    <w:p w:rsidR="00223B28" w:rsidRPr="00223B28" w:rsidRDefault="00223B28" w:rsidP="00223B28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proofErr w:type="gramStart"/>
      <w:r w:rsidRPr="00223B28">
        <w:rPr>
          <w:rFonts w:eastAsia="Calibri" w:cs="Times New Roman"/>
          <w:b/>
          <w:sz w:val="28"/>
          <w:szCs w:val="28"/>
        </w:rPr>
        <w:t>формирования</w:t>
      </w:r>
      <w:proofErr w:type="gramEnd"/>
      <w:r w:rsidRPr="00223B28">
        <w:rPr>
          <w:rFonts w:eastAsia="Calibri" w:cs="Times New Roman"/>
          <w:b/>
          <w:sz w:val="28"/>
          <w:szCs w:val="28"/>
        </w:rPr>
        <w:t xml:space="preserve"> перечня и включения в него медицинских </w:t>
      </w:r>
      <w:r w:rsidR="001938F2">
        <w:rPr>
          <w:rFonts w:eastAsia="Calibri" w:cs="Times New Roman"/>
          <w:b/>
          <w:sz w:val="28"/>
          <w:szCs w:val="28"/>
          <w:lang w:val="ky-KG"/>
        </w:rPr>
        <w:t xml:space="preserve">         </w:t>
      </w:r>
      <w:r w:rsidRPr="00223B28">
        <w:rPr>
          <w:rFonts w:eastAsia="Calibri" w:cs="Times New Roman"/>
          <w:b/>
          <w:sz w:val="28"/>
          <w:szCs w:val="28"/>
        </w:rPr>
        <w:t>изделий,</w:t>
      </w:r>
      <w:r w:rsidRPr="00223B28">
        <w:rPr>
          <w:rFonts w:eastAsia="Calibri" w:cs="Times New Roman"/>
          <w:b/>
          <w:sz w:val="28"/>
          <w:szCs w:val="28"/>
          <w:lang w:val="ky-KG"/>
        </w:rPr>
        <w:t xml:space="preserve"> </w:t>
      </w:r>
      <w:r w:rsidRPr="00223B28">
        <w:rPr>
          <w:rFonts w:eastAsia="Calibri" w:cs="Times New Roman"/>
          <w:b/>
          <w:sz w:val="28"/>
          <w:szCs w:val="28"/>
        </w:rPr>
        <w:t>ввоз и применение которых на территории</w:t>
      </w:r>
      <w:r w:rsidRPr="00223B28">
        <w:rPr>
          <w:rFonts w:eastAsia="Calibri" w:cs="Times New Roman"/>
          <w:b/>
          <w:sz w:val="28"/>
          <w:szCs w:val="28"/>
          <w:lang w:val="ky-KG"/>
        </w:rPr>
        <w:t xml:space="preserve"> </w:t>
      </w:r>
      <w:r w:rsidR="001938F2">
        <w:rPr>
          <w:rFonts w:eastAsia="Calibri" w:cs="Times New Roman"/>
          <w:b/>
          <w:sz w:val="28"/>
          <w:szCs w:val="28"/>
          <w:lang w:val="ky-KG"/>
        </w:rPr>
        <w:t xml:space="preserve">            </w:t>
      </w:r>
      <w:r w:rsidRPr="00223B28">
        <w:rPr>
          <w:rFonts w:eastAsia="Calibri" w:cs="Times New Roman"/>
          <w:b/>
          <w:sz w:val="28"/>
          <w:szCs w:val="28"/>
        </w:rPr>
        <w:t>Кыргызской Республики разрешены без регистрации</w:t>
      </w:r>
    </w:p>
    <w:p w:rsidR="00223B28" w:rsidRPr="00223B28" w:rsidRDefault="00223B28" w:rsidP="00223B28">
      <w:pPr>
        <w:spacing w:after="0" w:line="240" w:lineRule="auto"/>
        <w:ind w:firstLine="709"/>
        <w:jc w:val="center"/>
        <w:rPr>
          <w:rFonts w:eastAsia="Calibri" w:cs="Times New Roman"/>
          <w:b/>
          <w:sz w:val="28"/>
          <w:szCs w:val="28"/>
        </w:rPr>
      </w:pPr>
    </w:p>
    <w:p w:rsidR="0036552A" w:rsidRPr="00F30634" w:rsidRDefault="0036552A" w:rsidP="00025370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D56660">
        <w:rPr>
          <w:rFonts w:cs="Times New Roman"/>
          <w:sz w:val="28"/>
          <w:szCs w:val="28"/>
        </w:rPr>
        <w:t xml:space="preserve">1. </w:t>
      </w:r>
      <w:r w:rsidR="00F137A3">
        <w:rPr>
          <w:rFonts w:cs="Times New Roman"/>
          <w:sz w:val="28"/>
          <w:szCs w:val="28"/>
        </w:rPr>
        <w:t xml:space="preserve">Настоящий </w:t>
      </w:r>
      <w:r w:rsidRPr="00D56660">
        <w:rPr>
          <w:rFonts w:cs="Times New Roman"/>
          <w:sz w:val="28"/>
          <w:szCs w:val="28"/>
        </w:rPr>
        <w:t>Порядок</w:t>
      </w:r>
      <w:r w:rsidR="00025370" w:rsidRPr="00025370">
        <w:rPr>
          <w:rFonts w:cs="Times New Roman"/>
          <w:sz w:val="28"/>
          <w:szCs w:val="28"/>
        </w:rPr>
        <w:t xml:space="preserve"> </w:t>
      </w:r>
      <w:r w:rsidR="00025370" w:rsidRPr="00F30634">
        <w:rPr>
          <w:rFonts w:cs="Times New Roman"/>
          <w:sz w:val="28"/>
          <w:szCs w:val="28"/>
        </w:rPr>
        <w:t xml:space="preserve">устанавливает </w:t>
      </w:r>
      <w:r w:rsidR="00025370">
        <w:rPr>
          <w:rFonts w:cs="Times New Roman"/>
          <w:sz w:val="28"/>
          <w:szCs w:val="28"/>
        </w:rPr>
        <w:t>процедуры</w:t>
      </w:r>
      <w:r w:rsidR="00025370" w:rsidRPr="00F30634">
        <w:rPr>
          <w:rFonts w:cs="Times New Roman"/>
          <w:sz w:val="28"/>
          <w:szCs w:val="28"/>
        </w:rPr>
        <w:t xml:space="preserve"> формирования перечня медицинских изделий и включение в него медицинских изделий, ввоз и применение которых на территории Кыргызской Республики разрешены без регистрации.</w:t>
      </w:r>
    </w:p>
    <w:p w:rsidR="00F30634" w:rsidRPr="00F30634" w:rsidRDefault="0036552A" w:rsidP="007C5942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7C5942">
        <w:rPr>
          <w:rFonts w:cs="Times New Roman"/>
          <w:sz w:val="28"/>
          <w:szCs w:val="28"/>
        </w:rPr>
        <w:t xml:space="preserve">2. </w:t>
      </w:r>
      <w:r w:rsidR="00500355" w:rsidRPr="007C5942">
        <w:rPr>
          <w:rFonts w:cs="Times New Roman"/>
          <w:sz w:val="28"/>
          <w:szCs w:val="28"/>
        </w:rPr>
        <w:t xml:space="preserve">Формирование перечня </w:t>
      </w:r>
      <w:r w:rsidR="0067797C">
        <w:rPr>
          <w:rFonts w:cs="Times New Roman"/>
          <w:sz w:val="28"/>
          <w:szCs w:val="28"/>
        </w:rPr>
        <w:t xml:space="preserve">и включение в него </w:t>
      </w:r>
      <w:r w:rsidR="00025370">
        <w:rPr>
          <w:rFonts w:cs="Times New Roman"/>
          <w:sz w:val="28"/>
          <w:szCs w:val="28"/>
        </w:rPr>
        <w:t>медицинских</w:t>
      </w:r>
      <w:r w:rsidR="007C5942" w:rsidRPr="007C5942">
        <w:rPr>
          <w:rFonts w:cs="Times New Roman"/>
          <w:sz w:val="28"/>
          <w:szCs w:val="28"/>
        </w:rPr>
        <w:t xml:space="preserve"> издели</w:t>
      </w:r>
      <w:r w:rsidR="00025370">
        <w:rPr>
          <w:rFonts w:cs="Times New Roman"/>
          <w:sz w:val="28"/>
          <w:szCs w:val="28"/>
        </w:rPr>
        <w:t>й</w:t>
      </w:r>
      <w:r w:rsidR="007C5942" w:rsidRPr="007C5942">
        <w:rPr>
          <w:rFonts w:cs="Times New Roman"/>
          <w:sz w:val="28"/>
          <w:szCs w:val="28"/>
        </w:rPr>
        <w:t>, ввоз и применение которых на территории</w:t>
      </w:r>
      <w:r w:rsidR="004D7068">
        <w:rPr>
          <w:rFonts w:cs="Times New Roman"/>
          <w:sz w:val="28"/>
          <w:szCs w:val="28"/>
        </w:rPr>
        <w:t xml:space="preserve"> </w:t>
      </w:r>
      <w:r w:rsidR="007C5942" w:rsidRPr="007C5942">
        <w:rPr>
          <w:rFonts w:cs="Times New Roman"/>
          <w:sz w:val="28"/>
          <w:szCs w:val="28"/>
        </w:rPr>
        <w:t>Кыргызской Республики разрешены без регистрации</w:t>
      </w:r>
      <w:r w:rsidR="00F30634" w:rsidRPr="007C5942">
        <w:rPr>
          <w:rFonts w:cs="Times New Roman"/>
          <w:sz w:val="28"/>
          <w:szCs w:val="28"/>
        </w:rPr>
        <w:t xml:space="preserve"> (далее –</w:t>
      </w:r>
      <w:r w:rsidR="004D7068">
        <w:rPr>
          <w:rFonts w:cs="Times New Roman"/>
          <w:sz w:val="28"/>
          <w:szCs w:val="28"/>
        </w:rPr>
        <w:t xml:space="preserve"> </w:t>
      </w:r>
      <w:r w:rsidR="00F30634" w:rsidRPr="00F30634">
        <w:rPr>
          <w:rFonts w:cs="Times New Roman"/>
          <w:sz w:val="28"/>
          <w:szCs w:val="28"/>
        </w:rPr>
        <w:t>перечень)</w:t>
      </w:r>
      <w:r w:rsidR="00025370">
        <w:rPr>
          <w:rFonts w:cs="Times New Roman"/>
          <w:sz w:val="28"/>
          <w:szCs w:val="28"/>
        </w:rPr>
        <w:t>, осуществляется к</w:t>
      </w:r>
      <w:r w:rsidR="00F30634" w:rsidRPr="00F30634">
        <w:rPr>
          <w:rFonts w:cs="Times New Roman"/>
          <w:sz w:val="28"/>
          <w:szCs w:val="28"/>
        </w:rPr>
        <w:t xml:space="preserve">омиссией </w:t>
      </w:r>
      <w:r w:rsidR="007C5942">
        <w:rPr>
          <w:rFonts w:cs="Times New Roman"/>
          <w:sz w:val="28"/>
          <w:szCs w:val="28"/>
        </w:rPr>
        <w:t>по формированию</w:t>
      </w:r>
      <w:r w:rsidR="00F30634" w:rsidRPr="00F30634">
        <w:rPr>
          <w:rFonts w:cs="Times New Roman"/>
          <w:sz w:val="28"/>
          <w:szCs w:val="28"/>
        </w:rPr>
        <w:t xml:space="preserve"> и включению </w:t>
      </w:r>
      <w:r w:rsidR="007C5942">
        <w:rPr>
          <w:rFonts w:cs="Times New Roman"/>
          <w:sz w:val="28"/>
          <w:szCs w:val="28"/>
        </w:rPr>
        <w:t xml:space="preserve">медицинских изделий в </w:t>
      </w:r>
      <w:r w:rsidR="00F30634" w:rsidRPr="00F30634">
        <w:rPr>
          <w:rFonts w:cs="Times New Roman"/>
          <w:sz w:val="28"/>
          <w:szCs w:val="28"/>
        </w:rPr>
        <w:t xml:space="preserve">перечень </w:t>
      </w:r>
      <w:r w:rsidR="005B0DA4" w:rsidRPr="007C5942">
        <w:rPr>
          <w:rFonts w:cs="Times New Roman"/>
          <w:sz w:val="28"/>
          <w:szCs w:val="28"/>
        </w:rPr>
        <w:t>медицинских изделий, ввоз и применение которых на территории</w:t>
      </w:r>
      <w:r w:rsidR="004D7068">
        <w:rPr>
          <w:rFonts w:cs="Times New Roman"/>
          <w:sz w:val="28"/>
          <w:szCs w:val="28"/>
        </w:rPr>
        <w:t xml:space="preserve"> </w:t>
      </w:r>
      <w:r w:rsidR="005B0DA4" w:rsidRPr="007C5942">
        <w:rPr>
          <w:rFonts w:cs="Times New Roman"/>
          <w:sz w:val="28"/>
          <w:szCs w:val="28"/>
        </w:rPr>
        <w:t>Кыргызской Республики разрешены без регистрации</w:t>
      </w:r>
      <w:r w:rsidR="00F30634" w:rsidRPr="00F30634">
        <w:rPr>
          <w:rFonts w:cs="Times New Roman"/>
          <w:sz w:val="28"/>
          <w:szCs w:val="28"/>
        </w:rPr>
        <w:t xml:space="preserve"> (далее – комиссия), на основании заявок</w:t>
      </w:r>
      <w:r w:rsidR="00807C98">
        <w:rPr>
          <w:rFonts w:cs="Times New Roman"/>
          <w:sz w:val="28"/>
          <w:szCs w:val="28"/>
        </w:rPr>
        <w:t>,</w:t>
      </w:r>
      <w:r w:rsidR="00F30634" w:rsidRPr="00F30634">
        <w:rPr>
          <w:rFonts w:cs="Times New Roman"/>
          <w:sz w:val="28"/>
          <w:szCs w:val="28"/>
        </w:rPr>
        <w:t xml:space="preserve"> поданных организациями здравоохранения.</w:t>
      </w:r>
    </w:p>
    <w:p w:rsidR="00F30634" w:rsidRPr="00F30634" w:rsidRDefault="00F30634" w:rsidP="00F3063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F30634">
        <w:rPr>
          <w:rFonts w:cs="Times New Roman"/>
          <w:sz w:val="28"/>
          <w:szCs w:val="28"/>
        </w:rPr>
        <w:t>Форма з</w:t>
      </w:r>
      <w:r w:rsidR="005B0DA4">
        <w:rPr>
          <w:rFonts w:cs="Times New Roman"/>
          <w:sz w:val="28"/>
          <w:szCs w:val="28"/>
        </w:rPr>
        <w:t>аявки и</w:t>
      </w:r>
      <w:r w:rsidR="00EF6AF3">
        <w:rPr>
          <w:rFonts w:cs="Times New Roman"/>
          <w:sz w:val="28"/>
          <w:szCs w:val="28"/>
        </w:rPr>
        <w:t xml:space="preserve"> перечень</w:t>
      </w:r>
      <w:r w:rsidRPr="00F30634">
        <w:rPr>
          <w:rFonts w:cs="Times New Roman"/>
          <w:sz w:val="28"/>
          <w:szCs w:val="28"/>
        </w:rPr>
        <w:t xml:space="preserve"> утверждаются приказом уполномоченного государственного органа Кыргызской Республики в области здравоохранения (далее – уполномоченный орган).</w:t>
      </w:r>
    </w:p>
    <w:p w:rsidR="00F30634" w:rsidRPr="00F30634" w:rsidRDefault="00F30634" w:rsidP="00F3063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F30634">
        <w:rPr>
          <w:rFonts w:cs="Times New Roman"/>
          <w:sz w:val="28"/>
          <w:szCs w:val="28"/>
        </w:rPr>
        <w:t xml:space="preserve">3. Персональный состав комиссии утверждается приказом уполномоченного органа. </w:t>
      </w:r>
      <w:bookmarkStart w:id="0" w:name="_GoBack"/>
      <w:bookmarkEnd w:id="0"/>
      <w:r w:rsidRPr="00F30634">
        <w:rPr>
          <w:rFonts w:cs="Times New Roman"/>
          <w:sz w:val="28"/>
          <w:szCs w:val="28"/>
        </w:rPr>
        <w:t xml:space="preserve">В состав комиссии входят сотрудники уполномоченного органа и организаций здравоохранения, </w:t>
      </w:r>
      <w:r w:rsidR="00025370">
        <w:rPr>
          <w:rFonts w:cs="Times New Roman"/>
          <w:sz w:val="28"/>
          <w:szCs w:val="28"/>
        </w:rPr>
        <w:t xml:space="preserve">имеющие </w:t>
      </w:r>
      <w:r w:rsidRPr="00F30634">
        <w:rPr>
          <w:rFonts w:cs="Times New Roman"/>
          <w:sz w:val="28"/>
          <w:szCs w:val="28"/>
        </w:rPr>
        <w:t xml:space="preserve">высшее медицинское (фармацевтическое) образование и опыт работы по специальности не менее пяти лет, а также представители гражданского сектора, специализирующиеся в области здравоохранения. </w:t>
      </w:r>
    </w:p>
    <w:p w:rsidR="00F30634" w:rsidRPr="00F30634" w:rsidRDefault="00F30634" w:rsidP="00F3063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F30634">
        <w:rPr>
          <w:rFonts w:cs="Times New Roman"/>
          <w:sz w:val="28"/>
          <w:szCs w:val="28"/>
        </w:rPr>
        <w:t xml:space="preserve">Общее количество членов комиссии составляет 11 человек, </w:t>
      </w:r>
      <w:r w:rsidR="00025370">
        <w:rPr>
          <w:rFonts w:cs="Times New Roman"/>
          <w:sz w:val="28"/>
          <w:szCs w:val="28"/>
        </w:rPr>
        <w:t>трое из которых</w:t>
      </w:r>
      <w:r w:rsidRPr="00F30634">
        <w:rPr>
          <w:rFonts w:cs="Times New Roman"/>
          <w:sz w:val="28"/>
          <w:szCs w:val="28"/>
        </w:rPr>
        <w:t xml:space="preserve"> являются представителями гражданского сектора.</w:t>
      </w:r>
    </w:p>
    <w:p w:rsidR="00F30634" w:rsidRPr="00F30634" w:rsidRDefault="00F30634" w:rsidP="00F3063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F30634">
        <w:rPr>
          <w:rFonts w:cs="Times New Roman"/>
          <w:sz w:val="28"/>
          <w:szCs w:val="28"/>
        </w:rPr>
        <w:t xml:space="preserve">4. Члены комиссии участвуют в ее заседаниях лично.  Заседание комиссии является правомочным, если на нем присутствует </w:t>
      </w:r>
      <w:r w:rsidR="004D7068">
        <w:rPr>
          <w:rFonts w:cs="Times New Roman"/>
          <w:sz w:val="28"/>
          <w:szCs w:val="28"/>
        </w:rPr>
        <w:t>не менее половины состава</w:t>
      </w:r>
      <w:r w:rsidRPr="00F30634">
        <w:rPr>
          <w:rFonts w:cs="Times New Roman"/>
          <w:sz w:val="28"/>
          <w:szCs w:val="28"/>
        </w:rPr>
        <w:t xml:space="preserve"> комиссии.</w:t>
      </w:r>
    </w:p>
    <w:p w:rsidR="00F30634" w:rsidRPr="00F30634" w:rsidRDefault="00F30634" w:rsidP="00F3063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F30634">
        <w:rPr>
          <w:rFonts w:cs="Times New Roman"/>
          <w:sz w:val="28"/>
          <w:szCs w:val="28"/>
        </w:rPr>
        <w:t>5. Председателем комиссии является представитель уполн</w:t>
      </w:r>
      <w:r w:rsidR="00025370">
        <w:rPr>
          <w:rFonts w:cs="Times New Roman"/>
          <w:sz w:val="28"/>
          <w:szCs w:val="28"/>
        </w:rPr>
        <w:t>омоченного органа.  В отсутствие</w:t>
      </w:r>
      <w:r w:rsidRPr="00F30634">
        <w:rPr>
          <w:rFonts w:cs="Times New Roman"/>
          <w:sz w:val="28"/>
          <w:szCs w:val="28"/>
        </w:rPr>
        <w:t xml:space="preserve"> председателя комиссии, его полномочия исполняются одним из членов комиссии, избранным </w:t>
      </w:r>
      <w:r w:rsidR="00EF6AF3">
        <w:rPr>
          <w:rFonts w:cs="Times New Roman"/>
          <w:sz w:val="28"/>
          <w:szCs w:val="28"/>
        </w:rPr>
        <w:t xml:space="preserve">на заседании комиссии </w:t>
      </w:r>
      <w:r w:rsidRPr="00F30634">
        <w:rPr>
          <w:rFonts w:cs="Times New Roman"/>
          <w:sz w:val="28"/>
          <w:szCs w:val="28"/>
        </w:rPr>
        <w:t xml:space="preserve">большинством голосов членов комиссии в качестве председательствующего </w:t>
      </w:r>
      <w:r w:rsidR="00025370">
        <w:rPr>
          <w:rFonts w:cs="Times New Roman"/>
          <w:sz w:val="28"/>
          <w:szCs w:val="28"/>
        </w:rPr>
        <w:t>на заседании</w:t>
      </w:r>
      <w:r w:rsidRPr="00F30634">
        <w:rPr>
          <w:rFonts w:cs="Times New Roman"/>
          <w:sz w:val="28"/>
          <w:szCs w:val="28"/>
        </w:rPr>
        <w:t xml:space="preserve"> комиссии. </w:t>
      </w:r>
    </w:p>
    <w:p w:rsidR="00F30634" w:rsidRPr="00F30634" w:rsidRDefault="00105AA7" w:rsidP="00F3063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F30634" w:rsidRPr="00F30634">
        <w:rPr>
          <w:rFonts w:cs="Times New Roman"/>
          <w:sz w:val="28"/>
          <w:szCs w:val="28"/>
        </w:rPr>
        <w:t xml:space="preserve">. Заседание комиссии правомочно при участии не менее половины членов ее состава.  Не допускается голосование за отсутствующих членов комиссии.  Решения комиссии оформляются протоколом, который подписывается председателем и членами комиссии. </w:t>
      </w:r>
    </w:p>
    <w:p w:rsidR="008F1514" w:rsidRDefault="00105AA7" w:rsidP="00F3063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="00F30634" w:rsidRPr="00F30634">
        <w:rPr>
          <w:rFonts w:cs="Times New Roman"/>
          <w:sz w:val="28"/>
          <w:szCs w:val="28"/>
        </w:rPr>
        <w:t>. Решения комиссии принимаются открытым</w:t>
      </w:r>
      <w:r w:rsidR="00025370">
        <w:rPr>
          <w:rFonts w:cs="Times New Roman"/>
          <w:sz w:val="28"/>
          <w:szCs w:val="28"/>
        </w:rPr>
        <w:t xml:space="preserve"> голосованием</w:t>
      </w:r>
      <w:r w:rsidR="00F30634" w:rsidRPr="00F30634">
        <w:rPr>
          <w:rFonts w:cs="Times New Roman"/>
          <w:sz w:val="28"/>
          <w:szCs w:val="28"/>
        </w:rPr>
        <w:t xml:space="preserve"> и простым большинство</w:t>
      </w:r>
      <w:r w:rsidR="00B9609D">
        <w:rPr>
          <w:rFonts w:cs="Times New Roman"/>
          <w:sz w:val="28"/>
          <w:szCs w:val="28"/>
        </w:rPr>
        <w:t>м голосов ее членов, принявших</w:t>
      </w:r>
      <w:r w:rsidR="00F30634" w:rsidRPr="00F30634">
        <w:rPr>
          <w:rFonts w:cs="Times New Roman"/>
          <w:sz w:val="28"/>
          <w:szCs w:val="28"/>
        </w:rPr>
        <w:t xml:space="preserve"> участие в заседании.  </w:t>
      </w:r>
      <w:r w:rsidR="00F30634" w:rsidRPr="00F30634">
        <w:rPr>
          <w:rFonts w:cs="Times New Roman"/>
          <w:sz w:val="28"/>
          <w:szCs w:val="28"/>
        </w:rPr>
        <w:lastRenderedPageBreak/>
        <w:t>В случае разделения голосов поровну принятым считается решение, за которое проголосовал председательствующий.</w:t>
      </w:r>
    </w:p>
    <w:p w:rsidR="00B54103" w:rsidRDefault="00105AA7" w:rsidP="00B54103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</w:t>
      </w:r>
      <w:r w:rsidR="00B54103" w:rsidRPr="00B54103">
        <w:rPr>
          <w:rFonts w:cs="Times New Roman"/>
          <w:sz w:val="28"/>
          <w:szCs w:val="28"/>
        </w:rPr>
        <w:t xml:space="preserve">. </w:t>
      </w:r>
      <w:r w:rsidR="00B71F73">
        <w:rPr>
          <w:rFonts w:cs="Times New Roman"/>
          <w:sz w:val="28"/>
          <w:szCs w:val="28"/>
        </w:rPr>
        <w:t xml:space="preserve">Уполномоченный орган </w:t>
      </w:r>
      <w:r w:rsidR="00B54103" w:rsidRPr="00B54103">
        <w:rPr>
          <w:rFonts w:cs="Times New Roman"/>
          <w:sz w:val="28"/>
          <w:szCs w:val="28"/>
        </w:rPr>
        <w:t>при поступлении трех и более заявок от организаций здравоохранения инициирует проведение заседания комиссии.</w:t>
      </w:r>
    </w:p>
    <w:p w:rsidR="00C875E4" w:rsidRPr="00B54103" w:rsidRDefault="00105AA7" w:rsidP="00C875E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</w:t>
      </w:r>
      <w:r w:rsidR="00C875E4">
        <w:rPr>
          <w:rFonts w:cs="Times New Roman"/>
          <w:sz w:val="28"/>
          <w:szCs w:val="28"/>
        </w:rPr>
        <w:t xml:space="preserve">. Комиссия </w:t>
      </w:r>
      <w:r w:rsidR="00C875E4" w:rsidRPr="00C875E4">
        <w:rPr>
          <w:rFonts w:cs="Times New Roman"/>
          <w:sz w:val="28"/>
          <w:szCs w:val="28"/>
        </w:rPr>
        <w:t>обязана не позднее двух рабочих дней со дня инициирования заседания комиссии рассмотреть поступившие от организаций здравоохранения заявки</w:t>
      </w:r>
      <w:r w:rsidR="00025370">
        <w:rPr>
          <w:rFonts w:cs="Times New Roman"/>
          <w:sz w:val="28"/>
          <w:szCs w:val="28"/>
        </w:rPr>
        <w:t>,</w:t>
      </w:r>
      <w:r w:rsidR="00C875E4" w:rsidRPr="00C875E4">
        <w:rPr>
          <w:rFonts w:cs="Times New Roman"/>
          <w:sz w:val="28"/>
          <w:szCs w:val="28"/>
        </w:rPr>
        <w:t xml:space="preserve"> и в течение двух рабочих дней принять решение о включении либо </w:t>
      </w:r>
      <w:proofErr w:type="spellStart"/>
      <w:r w:rsidR="00025370">
        <w:rPr>
          <w:rFonts w:cs="Times New Roman"/>
          <w:sz w:val="28"/>
          <w:szCs w:val="28"/>
        </w:rPr>
        <w:t>не</w:t>
      </w:r>
      <w:r w:rsidR="00C875E4">
        <w:rPr>
          <w:rFonts w:cs="Times New Roman"/>
          <w:sz w:val="28"/>
          <w:szCs w:val="28"/>
        </w:rPr>
        <w:t>включении</w:t>
      </w:r>
      <w:proofErr w:type="spellEnd"/>
      <w:r w:rsidR="00C875E4" w:rsidRPr="00F30634">
        <w:rPr>
          <w:rFonts w:cs="Times New Roman"/>
          <w:sz w:val="28"/>
          <w:szCs w:val="28"/>
        </w:rPr>
        <w:t xml:space="preserve"> медицинских изделий в перечень</w:t>
      </w:r>
      <w:r w:rsidR="008E29C9">
        <w:rPr>
          <w:rFonts w:cs="Times New Roman"/>
          <w:sz w:val="28"/>
          <w:szCs w:val="28"/>
        </w:rPr>
        <w:t>.</w:t>
      </w:r>
    </w:p>
    <w:p w:rsidR="00B54103" w:rsidRPr="00F30634" w:rsidRDefault="0058194B" w:rsidP="00B54103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="00105AA7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>.</w:t>
      </w:r>
      <w:r w:rsidR="007D2F5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М</w:t>
      </w:r>
      <w:r w:rsidR="00B54103" w:rsidRPr="00F30634">
        <w:rPr>
          <w:rFonts w:cs="Times New Roman"/>
          <w:sz w:val="28"/>
          <w:szCs w:val="28"/>
        </w:rPr>
        <w:t xml:space="preserve">едицинские изделия, соответствующие одному или нескольким нижеперечисленным критериям, включаются </w:t>
      </w:r>
      <w:r>
        <w:rPr>
          <w:rFonts w:cs="Times New Roman"/>
          <w:sz w:val="28"/>
          <w:szCs w:val="28"/>
        </w:rPr>
        <w:t xml:space="preserve">комиссией </w:t>
      </w:r>
      <w:r w:rsidR="00B54103" w:rsidRPr="00F30634">
        <w:rPr>
          <w:rFonts w:cs="Times New Roman"/>
          <w:sz w:val="28"/>
          <w:szCs w:val="28"/>
        </w:rPr>
        <w:t>в</w:t>
      </w:r>
      <w:r w:rsidR="00B71F73">
        <w:rPr>
          <w:rFonts w:cs="Times New Roman"/>
          <w:sz w:val="28"/>
          <w:szCs w:val="28"/>
        </w:rPr>
        <w:t xml:space="preserve"> </w:t>
      </w:r>
      <w:r w:rsidR="00B54103" w:rsidRPr="00F30634">
        <w:rPr>
          <w:rFonts w:cs="Times New Roman"/>
          <w:sz w:val="28"/>
          <w:szCs w:val="28"/>
        </w:rPr>
        <w:t>перечень при условии, если медицинское изделие</w:t>
      </w:r>
      <w:r w:rsidR="009A2904">
        <w:rPr>
          <w:rFonts w:cs="Times New Roman"/>
          <w:sz w:val="28"/>
          <w:szCs w:val="28"/>
        </w:rPr>
        <w:t>, не имеющее государственной регистрации</w:t>
      </w:r>
      <w:r w:rsidR="00B54103" w:rsidRPr="00F30634">
        <w:rPr>
          <w:rFonts w:cs="Times New Roman"/>
          <w:sz w:val="28"/>
          <w:szCs w:val="28"/>
        </w:rPr>
        <w:t>:</w:t>
      </w:r>
    </w:p>
    <w:p w:rsidR="00B54103" w:rsidRPr="00F30634" w:rsidRDefault="009A2904" w:rsidP="00B54103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54103" w:rsidRPr="00F30634">
        <w:rPr>
          <w:rFonts w:cs="Times New Roman"/>
          <w:sz w:val="28"/>
          <w:szCs w:val="28"/>
        </w:rPr>
        <w:t>включено в Национальный перечень жиз</w:t>
      </w:r>
      <w:r>
        <w:rPr>
          <w:rFonts w:cs="Times New Roman"/>
          <w:sz w:val="28"/>
          <w:szCs w:val="28"/>
        </w:rPr>
        <w:t>ненно важных медицинских изделий;</w:t>
      </w:r>
    </w:p>
    <w:p w:rsidR="00B54103" w:rsidRPr="00F30634" w:rsidRDefault="009A2904" w:rsidP="00F3063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не </w:t>
      </w:r>
      <w:r w:rsidR="00B54103" w:rsidRPr="00F30634">
        <w:rPr>
          <w:rFonts w:cs="Times New Roman"/>
          <w:sz w:val="28"/>
          <w:szCs w:val="28"/>
        </w:rPr>
        <w:t>включено в Национальный перечень жизне</w:t>
      </w:r>
      <w:r>
        <w:rPr>
          <w:rFonts w:cs="Times New Roman"/>
          <w:sz w:val="28"/>
          <w:szCs w:val="28"/>
        </w:rPr>
        <w:t>нно важных медицинских изделий,</w:t>
      </w:r>
      <w:r w:rsidR="00B54103" w:rsidRPr="00F30634">
        <w:rPr>
          <w:rFonts w:cs="Times New Roman"/>
          <w:sz w:val="28"/>
          <w:szCs w:val="28"/>
        </w:rPr>
        <w:t xml:space="preserve"> но включено в </w:t>
      </w:r>
      <w:r w:rsidR="007D2F54">
        <w:rPr>
          <w:rFonts w:cs="Times New Roman"/>
          <w:sz w:val="28"/>
          <w:szCs w:val="28"/>
        </w:rPr>
        <w:t xml:space="preserve">клинические </w:t>
      </w:r>
      <w:r w:rsidR="00B54103" w:rsidRPr="00F30634">
        <w:rPr>
          <w:rFonts w:cs="Times New Roman"/>
          <w:sz w:val="28"/>
          <w:szCs w:val="28"/>
        </w:rPr>
        <w:t>протоколы</w:t>
      </w:r>
      <w:r w:rsidR="007D2F54">
        <w:rPr>
          <w:rFonts w:cs="Times New Roman"/>
          <w:sz w:val="28"/>
          <w:szCs w:val="28"/>
        </w:rPr>
        <w:t>, утвержденные</w:t>
      </w:r>
      <w:r w:rsidR="00B54103" w:rsidRPr="00F30634">
        <w:rPr>
          <w:rFonts w:cs="Times New Roman"/>
          <w:sz w:val="28"/>
          <w:szCs w:val="28"/>
        </w:rPr>
        <w:t xml:space="preserve"> приказами уполномоченного органа.</w:t>
      </w:r>
    </w:p>
    <w:p w:rsidR="00D56660" w:rsidRDefault="00105AA7" w:rsidP="00E63E6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11</w:t>
      </w:r>
      <w:r w:rsidR="00500355" w:rsidRPr="00F30634">
        <w:rPr>
          <w:rFonts w:cs="Times New Roman"/>
          <w:sz w:val="28"/>
          <w:szCs w:val="28"/>
        </w:rPr>
        <w:t xml:space="preserve">. </w:t>
      </w:r>
      <w:r w:rsidR="0058194B">
        <w:rPr>
          <w:rFonts w:cs="Times New Roman"/>
          <w:sz w:val="28"/>
          <w:szCs w:val="28"/>
        </w:rPr>
        <w:t xml:space="preserve">Включение медицинских изделий в перечень осуществляется комиссией </w:t>
      </w:r>
      <w:r w:rsidR="00F11CE1" w:rsidRPr="00F30634">
        <w:rPr>
          <w:rFonts w:cs="Times New Roman"/>
          <w:bCs/>
          <w:sz w:val="28"/>
          <w:szCs w:val="28"/>
        </w:rPr>
        <w:t xml:space="preserve">в соответствии с применяемой уполномоченным </w:t>
      </w:r>
      <w:r w:rsidR="00BF29D8" w:rsidRPr="00F30634">
        <w:rPr>
          <w:rFonts w:cs="Times New Roman"/>
          <w:bCs/>
          <w:sz w:val="28"/>
          <w:szCs w:val="28"/>
        </w:rPr>
        <w:t>органом</w:t>
      </w:r>
      <w:r w:rsidR="003E28F1">
        <w:rPr>
          <w:rFonts w:cs="Times New Roman"/>
          <w:bCs/>
          <w:sz w:val="28"/>
          <w:szCs w:val="28"/>
        </w:rPr>
        <w:t xml:space="preserve"> </w:t>
      </w:r>
      <w:r w:rsidR="00F11CE1" w:rsidRPr="00F30634">
        <w:rPr>
          <w:rFonts w:cs="Times New Roman"/>
          <w:bCs/>
          <w:sz w:val="28"/>
          <w:szCs w:val="28"/>
        </w:rPr>
        <w:t>номенклатурой медицинских изделий</w:t>
      </w:r>
      <w:r w:rsidR="00025370">
        <w:rPr>
          <w:rFonts w:cs="Times New Roman"/>
          <w:bCs/>
          <w:sz w:val="28"/>
          <w:szCs w:val="28"/>
        </w:rPr>
        <w:t>,</w:t>
      </w:r>
      <w:r w:rsidR="00F11CE1" w:rsidRPr="00F30634">
        <w:rPr>
          <w:rFonts w:cs="Times New Roman"/>
          <w:bCs/>
          <w:sz w:val="28"/>
          <w:szCs w:val="28"/>
        </w:rPr>
        <w:t xml:space="preserve"> </w:t>
      </w:r>
      <w:r w:rsidR="00F11CE1" w:rsidRPr="00F30634">
        <w:rPr>
          <w:rFonts w:eastAsia="Times New Roman" w:cs="Times New Roman"/>
          <w:sz w:val="28"/>
          <w:szCs w:val="28"/>
          <w:lang w:eastAsia="ru-RU"/>
        </w:rPr>
        <w:t xml:space="preserve">с использованием Глобальной номенклатуры медицинских изделий.   </w:t>
      </w:r>
    </w:p>
    <w:p w:rsidR="00F137A3" w:rsidRPr="00F30634" w:rsidRDefault="00F137A3" w:rsidP="00F3063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F137A3">
        <w:rPr>
          <w:rFonts w:cs="Times New Roman"/>
          <w:sz w:val="28"/>
          <w:szCs w:val="28"/>
        </w:rPr>
        <w:t>1</w:t>
      </w:r>
      <w:r w:rsidR="00E63E6F">
        <w:rPr>
          <w:rFonts w:cs="Times New Roman"/>
          <w:sz w:val="28"/>
          <w:szCs w:val="28"/>
        </w:rPr>
        <w:t>2</w:t>
      </w:r>
      <w:r w:rsidRPr="00F137A3">
        <w:rPr>
          <w:rFonts w:cs="Times New Roman"/>
          <w:sz w:val="28"/>
          <w:szCs w:val="28"/>
        </w:rPr>
        <w:t xml:space="preserve">. </w:t>
      </w:r>
      <w:r w:rsidR="00E63E6F">
        <w:rPr>
          <w:rFonts w:cs="Times New Roman"/>
          <w:sz w:val="28"/>
          <w:szCs w:val="28"/>
        </w:rPr>
        <w:t>Решения комиссии о</w:t>
      </w:r>
      <w:r w:rsidR="00337016">
        <w:rPr>
          <w:rFonts w:cs="Times New Roman"/>
          <w:sz w:val="28"/>
          <w:szCs w:val="28"/>
        </w:rPr>
        <w:t xml:space="preserve"> включении</w:t>
      </w:r>
      <w:r w:rsidRPr="00F137A3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в перечень или </w:t>
      </w:r>
      <w:r w:rsidR="00E63E6F">
        <w:rPr>
          <w:rFonts w:cs="Times New Roman"/>
          <w:sz w:val="28"/>
          <w:szCs w:val="28"/>
        </w:rPr>
        <w:t>об исключении</w:t>
      </w:r>
      <w:r>
        <w:rPr>
          <w:rFonts w:cs="Times New Roman"/>
          <w:sz w:val="28"/>
          <w:szCs w:val="28"/>
        </w:rPr>
        <w:t xml:space="preserve"> из него </w:t>
      </w:r>
      <w:r w:rsidRPr="00F137A3">
        <w:rPr>
          <w:rFonts w:cs="Times New Roman"/>
          <w:sz w:val="28"/>
          <w:szCs w:val="28"/>
        </w:rPr>
        <w:t xml:space="preserve">одного и более </w:t>
      </w:r>
      <w:r w:rsidR="00025370">
        <w:rPr>
          <w:rFonts w:cs="Times New Roman"/>
          <w:sz w:val="28"/>
          <w:szCs w:val="28"/>
        </w:rPr>
        <w:t>медицинских изделий</w:t>
      </w:r>
      <w:r w:rsidRPr="00F137A3">
        <w:rPr>
          <w:rFonts w:cs="Times New Roman"/>
          <w:sz w:val="28"/>
          <w:szCs w:val="28"/>
        </w:rPr>
        <w:t xml:space="preserve"> </w:t>
      </w:r>
      <w:r w:rsidR="00E63E6F">
        <w:rPr>
          <w:rFonts w:cs="Times New Roman"/>
          <w:sz w:val="28"/>
          <w:szCs w:val="28"/>
        </w:rPr>
        <w:t xml:space="preserve">утверждаются приказом уполномоченного органа </w:t>
      </w:r>
      <w:r w:rsidR="00E63E6F" w:rsidRPr="00F30634">
        <w:rPr>
          <w:rFonts w:cs="Times New Roman"/>
          <w:sz w:val="28"/>
          <w:szCs w:val="28"/>
        </w:rPr>
        <w:t xml:space="preserve">в </w:t>
      </w:r>
      <w:r w:rsidR="00E63E6F">
        <w:rPr>
          <w:rFonts w:cs="Times New Roman"/>
          <w:sz w:val="28"/>
          <w:szCs w:val="28"/>
        </w:rPr>
        <w:t>течение двух</w:t>
      </w:r>
      <w:r w:rsidR="00E63E6F" w:rsidRPr="00F30634">
        <w:rPr>
          <w:rFonts w:cs="Times New Roman"/>
          <w:sz w:val="28"/>
          <w:szCs w:val="28"/>
        </w:rPr>
        <w:t xml:space="preserve"> рабочих дней со дня принятия комиссией решения о </w:t>
      </w:r>
      <w:r w:rsidR="00337016">
        <w:rPr>
          <w:rFonts w:cs="Times New Roman"/>
          <w:sz w:val="28"/>
          <w:szCs w:val="28"/>
        </w:rPr>
        <w:t>включении</w:t>
      </w:r>
      <w:r w:rsidR="00D60790">
        <w:rPr>
          <w:rFonts w:cs="Times New Roman"/>
          <w:sz w:val="28"/>
          <w:szCs w:val="28"/>
        </w:rPr>
        <w:t xml:space="preserve"> в перечень</w:t>
      </w:r>
      <w:r w:rsidR="00E63E6F">
        <w:rPr>
          <w:rFonts w:cs="Times New Roman"/>
          <w:sz w:val="28"/>
          <w:szCs w:val="28"/>
        </w:rPr>
        <w:t xml:space="preserve"> либо об исключении из него медицинских изделий</w:t>
      </w:r>
      <w:r w:rsidR="00D60790">
        <w:rPr>
          <w:rFonts w:cs="Times New Roman"/>
          <w:sz w:val="28"/>
          <w:szCs w:val="28"/>
        </w:rPr>
        <w:t>.</w:t>
      </w:r>
      <w:r w:rsidR="00E63E6F">
        <w:rPr>
          <w:rFonts w:cs="Times New Roman"/>
          <w:sz w:val="28"/>
          <w:szCs w:val="28"/>
        </w:rPr>
        <w:t xml:space="preserve"> </w:t>
      </w:r>
    </w:p>
    <w:p w:rsidR="00D56660" w:rsidRPr="00D56660" w:rsidRDefault="00E63E6F" w:rsidP="00F3063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13</w:t>
      </w:r>
      <w:r w:rsidR="00D56660" w:rsidRPr="00F30634">
        <w:rPr>
          <w:rFonts w:cs="Times New Roman"/>
          <w:sz w:val="28"/>
          <w:szCs w:val="28"/>
        </w:rPr>
        <w:t>. Уполномоченный орган</w:t>
      </w:r>
      <w:r w:rsidR="00025370">
        <w:rPr>
          <w:rFonts w:cs="Times New Roman"/>
          <w:sz w:val="28"/>
          <w:szCs w:val="28"/>
        </w:rPr>
        <w:t>,</w:t>
      </w:r>
      <w:r w:rsidR="00D56660" w:rsidRPr="00F30634">
        <w:rPr>
          <w:rFonts w:cs="Times New Roman"/>
          <w:sz w:val="28"/>
          <w:szCs w:val="28"/>
        </w:rPr>
        <w:t xml:space="preserve"> в целях актуализации перечня осуществляет учет медицинских изделий, включенных в перечень</w:t>
      </w:r>
      <w:r w:rsidR="00025370">
        <w:rPr>
          <w:rFonts w:cs="Times New Roman"/>
          <w:sz w:val="28"/>
          <w:szCs w:val="28"/>
        </w:rPr>
        <w:t>,</w:t>
      </w:r>
      <w:r w:rsidR="00D56660" w:rsidRPr="00F30634">
        <w:rPr>
          <w:rFonts w:cs="Times New Roman"/>
          <w:sz w:val="28"/>
          <w:szCs w:val="28"/>
        </w:rPr>
        <w:t xml:space="preserve"> посредством проводимой уполномоченным органом каждые шесть месяцев оценки данных о ввозе, перемещении, регистрации медицинских</w:t>
      </w:r>
      <w:r w:rsidR="00D56660">
        <w:rPr>
          <w:rFonts w:cs="Times New Roman"/>
          <w:sz w:val="28"/>
          <w:szCs w:val="28"/>
        </w:rPr>
        <w:t xml:space="preserve"> изделий</w:t>
      </w:r>
      <w:r w:rsidR="00D56660" w:rsidRPr="00D56660">
        <w:rPr>
          <w:rFonts w:cs="Times New Roman"/>
          <w:sz w:val="28"/>
          <w:szCs w:val="28"/>
        </w:rPr>
        <w:t>, включенных в перечень.</w:t>
      </w:r>
    </w:p>
    <w:p w:rsidR="003E28F1" w:rsidRDefault="00E63E6F" w:rsidP="003E28F1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14</w:t>
      </w:r>
      <w:r w:rsidR="00D56660" w:rsidRPr="003E28F1">
        <w:rPr>
          <w:rFonts w:cs="Times New Roman"/>
          <w:sz w:val="28"/>
          <w:szCs w:val="28"/>
        </w:rPr>
        <w:t xml:space="preserve">. </w:t>
      </w:r>
      <w:r w:rsidR="004D7068">
        <w:rPr>
          <w:rFonts w:cs="Times New Roman"/>
          <w:sz w:val="28"/>
          <w:szCs w:val="28"/>
        </w:rPr>
        <w:t>П</w:t>
      </w:r>
      <w:r w:rsidR="003E28F1" w:rsidRPr="003E28F1">
        <w:rPr>
          <w:rFonts w:cs="Times New Roman"/>
          <w:sz w:val="28"/>
          <w:szCs w:val="28"/>
        </w:rPr>
        <w:t>еречень и приказ уполномоченного о</w:t>
      </w:r>
      <w:r>
        <w:rPr>
          <w:rFonts w:cs="Times New Roman"/>
          <w:sz w:val="28"/>
          <w:szCs w:val="28"/>
        </w:rPr>
        <w:t>ргана об его утверждении подлежа</w:t>
      </w:r>
      <w:r w:rsidR="003E28F1" w:rsidRPr="003E28F1">
        <w:rPr>
          <w:rFonts w:cs="Times New Roman"/>
          <w:sz w:val="28"/>
          <w:szCs w:val="28"/>
        </w:rPr>
        <w:t>т размещению на официальном сайте уполномоченного органа в течение трех рабочих дней после его подписания.</w:t>
      </w:r>
    </w:p>
    <w:p w:rsidR="006C3B56" w:rsidRPr="003E28F1" w:rsidRDefault="006C3B56" w:rsidP="003E28F1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_______________________________________________________</w:t>
      </w:r>
    </w:p>
    <w:p w:rsidR="00334A8B" w:rsidRPr="003E28F1" w:rsidRDefault="00B33C74" w:rsidP="003E28F1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sectPr w:rsidR="00334A8B" w:rsidRPr="003E28F1" w:rsidSect="009C6FA6">
      <w:footerReference w:type="default" r:id="rId7"/>
      <w:footerReference w:type="first" r:id="rId8"/>
      <w:pgSz w:w="11906" w:h="16838"/>
      <w:pgMar w:top="1134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C74" w:rsidRDefault="00B33C74">
      <w:pPr>
        <w:spacing w:after="0" w:line="240" w:lineRule="auto"/>
      </w:pPr>
      <w:r>
        <w:separator/>
      </w:r>
    </w:p>
  </w:endnote>
  <w:endnote w:type="continuationSeparator" w:id="0">
    <w:p w:rsidR="00B33C74" w:rsidRDefault="00B3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59121"/>
      <w:docPartObj>
        <w:docPartGallery w:val="Page Numbers (Bottom of Page)"/>
        <w:docPartUnique/>
      </w:docPartObj>
    </w:sdtPr>
    <w:sdtEndPr/>
    <w:sdtContent>
      <w:p w:rsidR="00101F35" w:rsidRDefault="00624AF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8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F67" w:rsidRDefault="00B33C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1E7" w:rsidRPr="00912765" w:rsidRDefault="00B33C74" w:rsidP="003911E7">
    <w:pPr>
      <w:rPr>
        <w:rFonts w:cs="Times New Roman"/>
        <w:szCs w:val="24"/>
      </w:rPr>
    </w:pPr>
  </w:p>
  <w:p w:rsidR="003911E7" w:rsidRDefault="00B33C7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C74" w:rsidRDefault="00B33C74">
      <w:pPr>
        <w:spacing w:after="0" w:line="240" w:lineRule="auto"/>
      </w:pPr>
      <w:r>
        <w:separator/>
      </w:r>
    </w:p>
  </w:footnote>
  <w:footnote w:type="continuationSeparator" w:id="0">
    <w:p w:rsidR="00B33C74" w:rsidRDefault="00B33C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52A"/>
    <w:rsid w:val="00024B7E"/>
    <w:rsid w:val="00025370"/>
    <w:rsid w:val="00101F35"/>
    <w:rsid w:val="00105AA7"/>
    <w:rsid w:val="00181851"/>
    <w:rsid w:val="001938F2"/>
    <w:rsid w:val="00194BB9"/>
    <w:rsid w:val="001A6445"/>
    <w:rsid w:val="001D2A07"/>
    <w:rsid w:val="00210888"/>
    <w:rsid w:val="00223B28"/>
    <w:rsid w:val="00287E5A"/>
    <w:rsid w:val="0029565D"/>
    <w:rsid w:val="002A0DC9"/>
    <w:rsid w:val="002D1DB8"/>
    <w:rsid w:val="002D22F2"/>
    <w:rsid w:val="002F47D3"/>
    <w:rsid w:val="002F6913"/>
    <w:rsid w:val="00337016"/>
    <w:rsid w:val="00362D74"/>
    <w:rsid w:val="00364B8B"/>
    <w:rsid w:val="0036552A"/>
    <w:rsid w:val="00374538"/>
    <w:rsid w:val="00377AB9"/>
    <w:rsid w:val="003A518B"/>
    <w:rsid w:val="003E28F1"/>
    <w:rsid w:val="004122D1"/>
    <w:rsid w:val="00415678"/>
    <w:rsid w:val="00452BBB"/>
    <w:rsid w:val="004D7068"/>
    <w:rsid w:val="00500355"/>
    <w:rsid w:val="0058194B"/>
    <w:rsid w:val="005B0DA4"/>
    <w:rsid w:val="00624AFD"/>
    <w:rsid w:val="0064388E"/>
    <w:rsid w:val="00652ED0"/>
    <w:rsid w:val="0067797C"/>
    <w:rsid w:val="006C259A"/>
    <w:rsid w:val="006C3B56"/>
    <w:rsid w:val="00714C86"/>
    <w:rsid w:val="007673B2"/>
    <w:rsid w:val="00777BA2"/>
    <w:rsid w:val="00795C72"/>
    <w:rsid w:val="007C5942"/>
    <w:rsid w:val="007D22FF"/>
    <w:rsid w:val="007D2F54"/>
    <w:rsid w:val="007E630E"/>
    <w:rsid w:val="007E6B35"/>
    <w:rsid w:val="00807C98"/>
    <w:rsid w:val="0087109F"/>
    <w:rsid w:val="0088082E"/>
    <w:rsid w:val="0089278A"/>
    <w:rsid w:val="008E29C9"/>
    <w:rsid w:val="008F1514"/>
    <w:rsid w:val="008F4758"/>
    <w:rsid w:val="00914DE7"/>
    <w:rsid w:val="00947938"/>
    <w:rsid w:val="0099491E"/>
    <w:rsid w:val="009A2904"/>
    <w:rsid w:val="009C1738"/>
    <w:rsid w:val="00A4253E"/>
    <w:rsid w:val="00A76A66"/>
    <w:rsid w:val="00A9758F"/>
    <w:rsid w:val="00AB2E77"/>
    <w:rsid w:val="00AE48F8"/>
    <w:rsid w:val="00B22C2F"/>
    <w:rsid w:val="00B33C74"/>
    <w:rsid w:val="00B54103"/>
    <w:rsid w:val="00B708AC"/>
    <w:rsid w:val="00B71F73"/>
    <w:rsid w:val="00B758C7"/>
    <w:rsid w:val="00B9609D"/>
    <w:rsid w:val="00BF29D8"/>
    <w:rsid w:val="00C151DC"/>
    <w:rsid w:val="00C35F52"/>
    <w:rsid w:val="00C4679A"/>
    <w:rsid w:val="00C875E4"/>
    <w:rsid w:val="00CB2F78"/>
    <w:rsid w:val="00D56660"/>
    <w:rsid w:val="00D60790"/>
    <w:rsid w:val="00D87FBD"/>
    <w:rsid w:val="00DF630B"/>
    <w:rsid w:val="00E00168"/>
    <w:rsid w:val="00E63E6F"/>
    <w:rsid w:val="00EF6AF3"/>
    <w:rsid w:val="00F11CE1"/>
    <w:rsid w:val="00F137A3"/>
    <w:rsid w:val="00F30634"/>
    <w:rsid w:val="00F665B7"/>
    <w:rsid w:val="00F73C6E"/>
    <w:rsid w:val="00F80496"/>
    <w:rsid w:val="00FB0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7D334-87DC-455E-822E-52F71CBF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52A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65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6552A"/>
    <w:rPr>
      <w:rFonts w:ascii="Times New Roman" w:hAnsi="Times New Roman"/>
      <w:sz w:val="24"/>
    </w:rPr>
  </w:style>
  <w:style w:type="character" w:customStyle="1" w:styleId="30pt3">
    <w:name w:val="Основной текст (3) + Интервал 0 pt3"/>
    <w:basedOn w:val="a0"/>
    <w:uiPriority w:val="99"/>
    <w:rsid w:val="0036552A"/>
    <w:rPr>
      <w:rFonts w:ascii="Times New Roman" w:hAnsi="Times New Roman" w:cs="Times New Roman"/>
      <w:b/>
      <w:bCs/>
      <w:spacing w:val="10"/>
      <w:u w:val="none"/>
      <w:shd w:val="clear" w:color="auto" w:fill="FFFFFF"/>
    </w:rPr>
  </w:style>
  <w:style w:type="paragraph" w:styleId="a5">
    <w:name w:val="header"/>
    <w:basedOn w:val="a"/>
    <w:link w:val="a6"/>
    <w:uiPriority w:val="99"/>
    <w:semiHidden/>
    <w:unhideWhenUsed/>
    <w:rsid w:val="00101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1F35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223B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3B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2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14FBE-9064-49C7-8881-2FBD34E5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</dc:creator>
  <cp:lastModifiedBy>Нургуль Аднаева</cp:lastModifiedBy>
  <cp:revision>6</cp:revision>
  <cp:lastPrinted>2019-01-21T04:15:00Z</cp:lastPrinted>
  <dcterms:created xsi:type="dcterms:W3CDTF">2019-01-18T12:53:00Z</dcterms:created>
  <dcterms:modified xsi:type="dcterms:W3CDTF">2019-01-21T04:47:00Z</dcterms:modified>
</cp:coreProperties>
</file>